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AF" w:rsidRDefault="008D42AF" w:rsidP="008D42AF">
      <w:pPr>
        <w:widowControl w:val="0"/>
        <w:tabs>
          <w:tab w:val="left" w:pos="4005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</w:t>
      </w:r>
    </w:p>
    <w:p w:rsidR="008D42AF" w:rsidRDefault="008D42AF" w:rsidP="008D42AF">
      <w:pPr>
        <w:widowControl w:val="0"/>
        <w:rPr>
          <w:sz w:val="24"/>
          <w:szCs w:val="24"/>
        </w:rPr>
      </w:pPr>
    </w:p>
    <w:p w:rsidR="008D42AF" w:rsidRDefault="008D42AF" w:rsidP="008D42A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05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AF" w:rsidRDefault="008D42AF" w:rsidP="008D42A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КРАСНОПАРТИЗАНСКОЕ</w:t>
      </w:r>
      <w:r>
        <w:rPr>
          <w:snapToGrid w:val="0"/>
          <w:sz w:val="24"/>
          <w:szCs w:val="24"/>
        </w:rPr>
        <w:t xml:space="preserve"> СЕЛЬСКОЕ ПОСЕЛЕНИЕ»</w:t>
      </w:r>
    </w:p>
    <w:p w:rsidR="008D42AF" w:rsidRDefault="008D42AF" w:rsidP="008D42A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КРАСНОПАРТИЗАН</w:t>
      </w:r>
      <w:r>
        <w:rPr>
          <w:snapToGrid w:val="0"/>
          <w:sz w:val="24"/>
          <w:szCs w:val="24"/>
        </w:rPr>
        <w:t>СКОГО СЕЛЬСКОГО ПОСЕЛЕНИЯ</w:t>
      </w:r>
    </w:p>
    <w:p w:rsidR="008D42AF" w:rsidRDefault="008D42AF" w:rsidP="008D42AF">
      <w:pPr>
        <w:pStyle w:val="Postan"/>
        <w:rPr>
          <w:sz w:val="24"/>
          <w:szCs w:val="24"/>
        </w:rPr>
      </w:pPr>
    </w:p>
    <w:p w:rsidR="008D42AF" w:rsidRDefault="008D42AF" w:rsidP="008D42AF">
      <w:pPr>
        <w:jc w:val="center"/>
        <w:rPr>
          <w:b/>
          <w:sz w:val="24"/>
          <w:szCs w:val="24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4322"/>
        <w:gridCol w:w="2015"/>
        <w:gridCol w:w="3292"/>
      </w:tblGrid>
      <w:tr w:rsidR="008D42AF" w:rsidTr="008D42AF">
        <w:trPr>
          <w:trHeight w:val="246"/>
        </w:trPr>
        <w:tc>
          <w:tcPr>
            <w:tcW w:w="4322" w:type="dxa"/>
            <w:hideMark/>
          </w:tcPr>
          <w:p w:rsidR="008D42AF" w:rsidRDefault="008D42AF" w:rsidP="008D42AF">
            <w:pPr>
              <w:pStyle w:val="1"/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.02.2022</w:t>
            </w:r>
          </w:p>
        </w:tc>
        <w:tc>
          <w:tcPr>
            <w:tcW w:w="2015" w:type="dxa"/>
            <w:hideMark/>
          </w:tcPr>
          <w:p w:rsidR="008D42AF" w:rsidRDefault="008D42AF" w:rsidP="008D42AF">
            <w:pPr>
              <w:tabs>
                <w:tab w:val="right" w:pos="1764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7 - А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292" w:type="dxa"/>
            <w:hideMark/>
          </w:tcPr>
          <w:p w:rsidR="008D42AF" w:rsidRDefault="008D42AF" w:rsidP="008D42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Краснопартизанский</w:t>
            </w:r>
            <w:proofErr w:type="spellEnd"/>
          </w:p>
        </w:tc>
      </w:tr>
    </w:tbl>
    <w:p w:rsidR="008D42AF" w:rsidRDefault="008D42AF" w:rsidP="008D42AF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8D42AF" w:rsidTr="008D42AF">
        <w:tc>
          <w:tcPr>
            <w:tcW w:w="6629" w:type="dxa"/>
            <w:hideMark/>
          </w:tcPr>
          <w:p w:rsidR="008D42AF" w:rsidRPr="002658B4" w:rsidRDefault="008D42AF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2658B4">
              <w:rPr>
                <w:b/>
                <w:color w:val="000000" w:themeColor="text1"/>
                <w:kern w:val="32"/>
                <w:sz w:val="24"/>
                <w:szCs w:val="24"/>
                <w:lang w:val="x-none" w:eastAsia="x-none"/>
              </w:rPr>
              <w:t>О назначении общественных обсуждений</w:t>
            </w:r>
            <w:bookmarkStart w:id="0" w:name="_GoBack"/>
            <w:bookmarkEnd w:id="0"/>
          </w:p>
        </w:tc>
      </w:tr>
      <w:tr w:rsidR="008D42AF" w:rsidTr="008D42AF">
        <w:tc>
          <w:tcPr>
            <w:tcW w:w="6629" w:type="dxa"/>
          </w:tcPr>
          <w:p w:rsidR="008D42AF" w:rsidRDefault="008D42AF">
            <w:pPr>
              <w:tabs>
                <w:tab w:val="center" w:pos="3686"/>
                <w:tab w:val="right" w:pos="7938"/>
              </w:tabs>
              <w:suppressAutoHyphens w:val="0"/>
              <w:spacing w:before="240" w:after="24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8D42AF" w:rsidRDefault="008D42AF" w:rsidP="008D42AF">
      <w:pPr>
        <w:suppressAutoHyphens w:val="0"/>
        <w:ind w:firstLine="708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 решением Собрания депутатов </w:t>
      </w:r>
      <w:proofErr w:type="spellStart"/>
      <w:r>
        <w:rPr>
          <w:sz w:val="24"/>
          <w:szCs w:val="24"/>
        </w:rPr>
        <w:t>Краснопартизан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от 09.02.2022 № 31 «Об утверждении Положения о порядке организации и проведения обществ</w:t>
      </w:r>
      <w:r>
        <w:rPr>
          <w:sz w:val="24"/>
          <w:szCs w:val="24"/>
        </w:rPr>
        <w:t xml:space="preserve">енных обсуждений на территории  </w:t>
      </w:r>
      <w:proofErr w:type="spellStart"/>
      <w:r>
        <w:rPr>
          <w:sz w:val="24"/>
          <w:szCs w:val="24"/>
        </w:rPr>
        <w:t>Краснопартизан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поселения», Уставом муниципального образования «</w:t>
      </w:r>
      <w:r w:rsidR="00916DE0">
        <w:rPr>
          <w:sz w:val="24"/>
          <w:szCs w:val="24"/>
        </w:rPr>
        <w:t>Краснопартизанс</w:t>
      </w:r>
      <w:r>
        <w:rPr>
          <w:sz w:val="24"/>
          <w:szCs w:val="24"/>
        </w:rPr>
        <w:t>кое сельское поселение»</w:t>
      </w:r>
    </w:p>
    <w:p w:rsidR="008D42AF" w:rsidRDefault="008D42AF" w:rsidP="008D42A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D42AF" w:rsidRDefault="008D42AF" w:rsidP="008D42AF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ПОСТАНОВЛЯЮ:</w:t>
      </w:r>
    </w:p>
    <w:p w:rsidR="008D42AF" w:rsidRDefault="008D42AF" w:rsidP="008D42AF">
      <w:pPr>
        <w:suppressAutoHyphens w:val="0"/>
        <w:rPr>
          <w:sz w:val="24"/>
          <w:szCs w:val="24"/>
          <w:lang w:eastAsia="ru-RU"/>
        </w:rPr>
      </w:pPr>
    </w:p>
    <w:p w:rsidR="008D42AF" w:rsidRDefault="008D42AF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1.Провести общественные обсуждения по вопросу рассмотрения проекта постановления </w:t>
      </w:r>
      <w:proofErr w:type="spellStart"/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утверждении формы проверочного листа (списка контрольных вопросов), при проведении плановых контрольных мероприятий по муниципальному контролю в сфере</w:t>
      </w:r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</w:t>
      </w:r>
      <w:proofErr w:type="spellStart"/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(далее – общественные обсуждения, проект).</w:t>
      </w:r>
    </w:p>
    <w:p w:rsidR="008D42AF" w:rsidRDefault="008D42AF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2.Провести общественные обсуждения по вопросу рассмотрения проекта постановления Администрации </w:t>
      </w:r>
      <w:proofErr w:type="spellStart"/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утверждении формы проверочного листа (списка контрольных вопросов), при проведении плановых контрольных мероприятий по муниципальному контролю в сфере благоустройства на территории </w:t>
      </w:r>
      <w:proofErr w:type="spellStart"/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(далее – общественные обсуждения, проект).</w:t>
      </w:r>
    </w:p>
    <w:p w:rsidR="008D42AF" w:rsidRDefault="008D42AF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рабочей группы по подготовке и проведению общественных обсуждений проектов согласно приложению №1 к настоящему постановлению.</w:t>
      </w:r>
    </w:p>
    <w:p w:rsidR="008D42AF" w:rsidRDefault="008D42AF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Рабочей группе: </w:t>
      </w:r>
    </w:p>
    <w:p w:rsidR="008D42AF" w:rsidRDefault="008D42AF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Провести общественные обсуждения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календарных дней со дня размещения настоящего постановления на официальном сайте Администрации </w:t>
      </w:r>
      <w:proofErr w:type="spellStart"/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нопартизанс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D42AF" w:rsidRDefault="008D42AF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 дня регистрации настоящего постановления разместить проекты на официальном сайте Администрации </w:t>
      </w:r>
      <w:proofErr w:type="spellStart"/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 и на информационном стенде в здании Администрации </w:t>
      </w:r>
      <w:proofErr w:type="spellStart"/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D42AF" w:rsidRDefault="008D42AF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рабочей группы (консультирование) определить ежедневно (кроме выходных дней -суббота и воскресенье), с 9 часов 00 минут до 16 часов 00 минут, перерыв с 1</w:t>
      </w:r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до 1</w:t>
      </w:r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минут,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календарных дней с момента размещения проектов на официальном сайте Администрации </w:t>
      </w:r>
      <w:proofErr w:type="spellStart"/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58B4" w:rsidRDefault="002658B4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B4" w:rsidRDefault="002658B4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2AF" w:rsidRDefault="008D42AF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2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вопросу рассмотрения проектов принимаются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периода прохождения общественных обсуждений по адресу: </w:t>
      </w:r>
      <w:r w:rsidR="002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347494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2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13а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 телефону 8(86379)3</w:t>
      </w:r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3533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2AF" w:rsidRDefault="008D42AF" w:rsidP="008D42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и размещению на о</w:t>
      </w:r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</w:t>
      </w:r>
      <w:proofErr w:type="spellStart"/>
      <w:r w:rsidR="0091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</w:p>
    <w:p w:rsidR="008D42AF" w:rsidRDefault="008D42AF" w:rsidP="008D42AF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sz w:val="24"/>
          <w:szCs w:val="24"/>
          <w:lang w:eastAsia="ru-RU"/>
        </w:rPr>
        <w:t xml:space="preserve"> </w:t>
      </w:r>
      <w:r w:rsidR="002658B4">
        <w:rPr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8D42AF" w:rsidRDefault="008D42AF" w:rsidP="008D42AF">
      <w:pPr>
        <w:jc w:val="both"/>
        <w:rPr>
          <w:b/>
          <w:color w:val="000000"/>
          <w:sz w:val="24"/>
          <w:szCs w:val="24"/>
        </w:rPr>
      </w:pPr>
    </w:p>
    <w:p w:rsidR="008D42AF" w:rsidRDefault="008D42AF" w:rsidP="008D42AF">
      <w:pPr>
        <w:jc w:val="both"/>
        <w:rPr>
          <w:b/>
          <w:color w:val="000000"/>
          <w:sz w:val="24"/>
          <w:szCs w:val="24"/>
        </w:rPr>
      </w:pPr>
    </w:p>
    <w:p w:rsidR="008D42AF" w:rsidRDefault="008D42AF" w:rsidP="008D42AF">
      <w:pPr>
        <w:jc w:val="both"/>
        <w:rPr>
          <w:b/>
          <w:color w:val="000000"/>
          <w:sz w:val="24"/>
          <w:szCs w:val="24"/>
        </w:rPr>
      </w:pPr>
    </w:p>
    <w:p w:rsidR="008D42AF" w:rsidRDefault="008D42AF" w:rsidP="008D42AF">
      <w:pPr>
        <w:jc w:val="both"/>
        <w:rPr>
          <w:b/>
          <w:color w:val="000000"/>
          <w:sz w:val="24"/>
          <w:szCs w:val="24"/>
        </w:rPr>
      </w:pPr>
    </w:p>
    <w:p w:rsidR="008D42AF" w:rsidRDefault="008D42AF" w:rsidP="008D42AF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Администрации</w:t>
      </w:r>
    </w:p>
    <w:p w:rsidR="008D42AF" w:rsidRDefault="00916DE0" w:rsidP="008D42AF">
      <w:pP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Краснопартизанско</w:t>
      </w:r>
      <w:r w:rsidR="008D42AF">
        <w:rPr>
          <w:b/>
          <w:color w:val="000000"/>
          <w:sz w:val="24"/>
          <w:szCs w:val="24"/>
        </w:rPr>
        <w:t>го</w:t>
      </w:r>
      <w:proofErr w:type="spellEnd"/>
      <w:r w:rsidR="008D42AF">
        <w:rPr>
          <w:b/>
          <w:color w:val="000000"/>
          <w:sz w:val="24"/>
          <w:szCs w:val="24"/>
        </w:rPr>
        <w:t xml:space="preserve"> сельского поселения                                          </w:t>
      </w:r>
      <w:r>
        <w:rPr>
          <w:b/>
          <w:color w:val="000000"/>
          <w:sz w:val="24"/>
          <w:szCs w:val="24"/>
        </w:rPr>
        <w:t>Б.А. Макаренко</w:t>
      </w:r>
    </w:p>
    <w:p w:rsidR="008D42AF" w:rsidRDefault="008D42AF" w:rsidP="008D42AF">
      <w:pPr>
        <w:pStyle w:val="a3"/>
        <w:ind w:left="525"/>
      </w:pPr>
    </w:p>
    <w:p w:rsidR="008D42AF" w:rsidRDefault="008D42AF" w:rsidP="008D42AF">
      <w:pPr>
        <w:pStyle w:val="a3"/>
        <w:ind w:left="525"/>
      </w:pPr>
    </w:p>
    <w:p w:rsidR="008D42AF" w:rsidRDefault="008D42AF" w:rsidP="008D42AF">
      <w:pPr>
        <w:pStyle w:val="a3"/>
        <w:ind w:left="525"/>
      </w:pPr>
    </w:p>
    <w:p w:rsidR="008D42AF" w:rsidRDefault="008D42AF" w:rsidP="008D42AF">
      <w:pPr>
        <w:pStyle w:val="a3"/>
        <w:ind w:left="525"/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2658B4" w:rsidRDefault="002658B4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2658B4" w:rsidRDefault="002658B4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916DE0" w:rsidRDefault="00916DE0" w:rsidP="008D42AF">
      <w:pPr>
        <w:suppressAutoHyphens w:val="0"/>
        <w:ind w:left="6663"/>
        <w:rPr>
          <w:sz w:val="24"/>
          <w:szCs w:val="24"/>
          <w:lang w:eastAsia="ru-RU"/>
        </w:rPr>
      </w:pPr>
    </w:p>
    <w:p w:rsidR="00916DE0" w:rsidRDefault="00916DE0" w:rsidP="008D42AF">
      <w:pPr>
        <w:suppressAutoHyphens w:val="0"/>
        <w:ind w:left="6663"/>
        <w:rPr>
          <w:sz w:val="24"/>
          <w:szCs w:val="24"/>
          <w:lang w:eastAsia="ru-RU"/>
        </w:rPr>
      </w:pPr>
    </w:p>
    <w:p w:rsidR="00916DE0" w:rsidRDefault="00916DE0" w:rsidP="008D42AF">
      <w:pPr>
        <w:suppressAutoHyphens w:val="0"/>
        <w:ind w:left="6663"/>
        <w:rPr>
          <w:sz w:val="24"/>
          <w:szCs w:val="24"/>
          <w:lang w:eastAsia="ru-RU"/>
        </w:rPr>
      </w:pPr>
    </w:p>
    <w:p w:rsidR="008D42AF" w:rsidRDefault="008D42AF" w:rsidP="008D42AF">
      <w:pPr>
        <w:suppressAutoHyphens w:val="0"/>
        <w:ind w:left="66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</w:p>
    <w:p w:rsidR="008D42AF" w:rsidRDefault="008D42AF" w:rsidP="008D42AF">
      <w:pPr>
        <w:suppressAutoHyphens w:val="0"/>
        <w:ind w:left="6663"/>
        <w:rPr>
          <w:sz w:val="24"/>
          <w:szCs w:val="24"/>
          <w:lang w:eastAsia="ru-RU"/>
        </w:rPr>
      </w:pPr>
    </w:p>
    <w:p w:rsidR="008D42AF" w:rsidRDefault="008D42AF" w:rsidP="008D42AF">
      <w:pPr>
        <w:suppressAutoHyphens w:val="0"/>
        <w:ind w:left="66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</w:t>
      </w:r>
      <w:r w:rsidR="00916DE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Приложение № 1</w:t>
      </w:r>
    </w:p>
    <w:p w:rsidR="008D42AF" w:rsidRDefault="00916DE0" w:rsidP="008D42AF">
      <w:pPr>
        <w:suppressAutoHyphens w:val="0"/>
        <w:ind w:left="66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D42AF">
        <w:rPr>
          <w:sz w:val="24"/>
          <w:szCs w:val="24"/>
          <w:lang w:eastAsia="ru-RU"/>
        </w:rPr>
        <w:t xml:space="preserve">      к постановлению</w:t>
      </w:r>
    </w:p>
    <w:p w:rsidR="008D42AF" w:rsidRDefault="00916DE0" w:rsidP="008D42AF">
      <w:pPr>
        <w:suppressAutoHyphens w:val="0"/>
        <w:ind w:left="66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8D42AF">
        <w:rPr>
          <w:sz w:val="24"/>
          <w:szCs w:val="24"/>
          <w:lang w:eastAsia="ru-RU"/>
        </w:rPr>
        <w:t xml:space="preserve">       Администрации</w:t>
      </w:r>
    </w:p>
    <w:p w:rsidR="00916DE0" w:rsidRDefault="008D42AF" w:rsidP="008D42AF">
      <w:pPr>
        <w:suppressAutoHyphens w:val="0"/>
        <w:ind w:left="623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spellStart"/>
      <w:r w:rsidR="00916DE0">
        <w:rPr>
          <w:sz w:val="24"/>
          <w:szCs w:val="24"/>
          <w:lang w:eastAsia="ru-RU"/>
        </w:rPr>
        <w:t>Краснопартизанского</w:t>
      </w:r>
      <w:proofErr w:type="spellEnd"/>
      <w:r>
        <w:rPr>
          <w:sz w:val="24"/>
          <w:szCs w:val="24"/>
          <w:lang w:eastAsia="ru-RU"/>
        </w:rPr>
        <w:t xml:space="preserve"> </w:t>
      </w:r>
      <w:r w:rsidR="00916DE0">
        <w:rPr>
          <w:sz w:val="24"/>
          <w:szCs w:val="24"/>
          <w:lang w:eastAsia="ru-RU"/>
        </w:rPr>
        <w:t xml:space="preserve">      </w:t>
      </w:r>
    </w:p>
    <w:p w:rsidR="008D42AF" w:rsidRDefault="00916DE0" w:rsidP="008D42AF">
      <w:pPr>
        <w:suppressAutoHyphens w:val="0"/>
        <w:ind w:left="623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8D42AF">
        <w:rPr>
          <w:sz w:val="24"/>
          <w:szCs w:val="24"/>
          <w:lang w:eastAsia="ru-RU"/>
        </w:rPr>
        <w:t>сельского      поселения</w:t>
      </w:r>
    </w:p>
    <w:p w:rsidR="008D42AF" w:rsidRDefault="00916DE0" w:rsidP="008D42AF">
      <w:pPr>
        <w:suppressAutoHyphens w:val="0"/>
        <w:ind w:left="66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от 28.02.2022 №</w:t>
      </w:r>
      <w:r w:rsidR="008D42AF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7 - А</w:t>
      </w:r>
    </w:p>
    <w:p w:rsidR="008D42AF" w:rsidRDefault="008D42AF" w:rsidP="008D42AF">
      <w:pPr>
        <w:suppressAutoHyphens w:val="0"/>
        <w:jc w:val="center"/>
        <w:rPr>
          <w:szCs w:val="28"/>
          <w:lang w:eastAsia="ru-RU"/>
        </w:rPr>
      </w:pPr>
    </w:p>
    <w:p w:rsidR="008D42AF" w:rsidRDefault="008D42AF" w:rsidP="008D42AF">
      <w:pPr>
        <w:suppressAutoHyphens w:val="0"/>
        <w:ind w:firstLine="709"/>
        <w:jc w:val="both"/>
        <w:rPr>
          <w:color w:val="FF0000"/>
          <w:szCs w:val="28"/>
          <w:lang w:eastAsia="ru-RU"/>
        </w:rPr>
      </w:pPr>
    </w:p>
    <w:p w:rsidR="008D42AF" w:rsidRDefault="008D42AF" w:rsidP="008D42A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</w:t>
      </w:r>
    </w:p>
    <w:p w:rsidR="008D42AF" w:rsidRDefault="008D42AF" w:rsidP="008D42A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рабочей группы по подготовке и проведению общественных обсуждений </w:t>
      </w:r>
    </w:p>
    <w:p w:rsidR="008D42AF" w:rsidRDefault="008D42AF" w:rsidP="008D42AF">
      <w:pPr>
        <w:suppressAutoHyphens w:val="0"/>
        <w:jc w:val="center"/>
        <w:rPr>
          <w:sz w:val="24"/>
          <w:szCs w:val="24"/>
          <w:lang w:eastAsia="ru-RU"/>
        </w:rPr>
      </w:pPr>
    </w:p>
    <w:p w:rsidR="008D42AF" w:rsidRDefault="008D42AF" w:rsidP="008D42AF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8D42AF" w:rsidTr="008D42AF">
        <w:trPr>
          <w:trHeight w:val="1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E0" w:rsidRDefault="00916DE0" w:rsidP="00916DE0">
            <w:pPr>
              <w:suppressAutoHyphens w:val="0"/>
              <w:spacing w:line="276" w:lineRule="auto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 xml:space="preserve">Макаренко </w:t>
            </w:r>
          </w:p>
          <w:p w:rsidR="008D42AF" w:rsidRDefault="00916DE0" w:rsidP="00916DE0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Борис Алексеевич</w:t>
            </w:r>
            <w:r w:rsidR="008D42AF">
              <w:rPr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F" w:rsidRDefault="008D42AF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="00916DE0">
              <w:rPr>
                <w:rFonts w:eastAsia="Calibri"/>
                <w:sz w:val="24"/>
                <w:szCs w:val="24"/>
                <w:lang w:eastAsia="ru-RU"/>
              </w:rPr>
              <w:t>Краснопартизан</w:t>
            </w:r>
            <w:r>
              <w:rPr>
                <w:rFonts w:eastAsia="Calibri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8D42AF" w:rsidRDefault="008D42AF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председатель рабочей группы</w:t>
            </w:r>
          </w:p>
          <w:p w:rsidR="008D42AF" w:rsidRDefault="008D42AF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D42AF" w:rsidTr="008D42AF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E0" w:rsidRDefault="00916DE0" w:rsidP="00916DE0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Макаренко</w:t>
            </w:r>
          </w:p>
          <w:p w:rsidR="008D42AF" w:rsidRDefault="00916DE0" w:rsidP="00916DE0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F" w:rsidRDefault="00916DE0">
            <w:pPr>
              <w:widowControl w:val="0"/>
              <w:suppressAutoHyphens w:val="0"/>
              <w:autoSpaceDN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8D42AF">
              <w:rPr>
                <w:sz w:val="24"/>
                <w:szCs w:val="24"/>
                <w:lang w:eastAsia="ru-RU"/>
              </w:rPr>
              <w:t>лавный специалист жилищно-коммунального хозяйства</w:t>
            </w:r>
          </w:p>
          <w:p w:rsidR="008D42AF" w:rsidRDefault="008D42AF">
            <w:pPr>
              <w:widowControl w:val="0"/>
              <w:suppressAutoHyphens w:val="0"/>
              <w:autoSpaceDN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916DE0">
              <w:rPr>
                <w:sz w:val="24"/>
                <w:szCs w:val="24"/>
                <w:lang w:eastAsia="ru-RU"/>
              </w:rPr>
              <w:t>Краснопартизан</w:t>
            </w:r>
            <w:r>
              <w:rPr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поселения, секретарь комиссии </w:t>
            </w:r>
          </w:p>
          <w:p w:rsidR="008D42AF" w:rsidRDefault="008D42AF">
            <w:pPr>
              <w:widowControl w:val="0"/>
              <w:suppressAutoHyphens w:val="0"/>
              <w:autoSpaceDN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D42AF" w:rsidTr="008D42AF">
        <w:trPr>
          <w:trHeight w:val="61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F" w:rsidRDefault="008D42AF">
            <w:pPr>
              <w:suppressAutoHyphens w:val="0"/>
              <w:spacing w:line="276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</w:p>
          <w:p w:rsidR="008D42AF" w:rsidRDefault="008D42AF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 xml:space="preserve">      Члены рабочей группы:</w:t>
            </w:r>
          </w:p>
          <w:p w:rsidR="008D42AF" w:rsidRDefault="008D42AF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D42AF" w:rsidTr="008D42AF">
        <w:trPr>
          <w:trHeight w:val="17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B4" w:rsidRDefault="008D42AF" w:rsidP="002658B4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2658B4">
              <w:rPr>
                <w:sz w:val="24"/>
                <w:szCs w:val="24"/>
                <w:lang w:eastAsia="ru-RU"/>
              </w:rPr>
              <w:t>Коростилева</w:t>
            </w:r>
            <w:proofErr w:type="spellEnd"/>
            <w:r w:rsidR="002658B4">
              <w:rPr>
                <w:sz w:val="24"/>
                <w:szCs w:val="24"/>
                <w:lang w:eastAsia="ru-RU"/>
              </w:rPr>
              <w:t xml:space="preserve"> </w:t>
            </w:r>
          </w:p>
          <w:p w:rsidR="008D42AF" w:rsidRDefault="002658B4" w:rsidP="002658B4">
            <w:pPr>
              <w:suppressAutoHyphens w:val="0"/>
              <w:spacing w:line="276" w:lineRule="auto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Любовь </w:t>
            </w:r>
            <w:proofErr w:type="spellStart"/>
            <w:r>
              <w:rPr>
                <w:sz w:val="24"/>
                <w:szCs w:val="24"/>
                <w:lang w:eastAsia="ru-RU"/>
              </w:rPr>
              <w:t>Анатольевнав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AF" w:rsidRDefault="002658B4" w:rsidP="002658B4">
            <w:pPr>
              <w:widowControl w:val="0"/>
              <w:suppressAutoHyphens w:val="0"/>
              <w:autoSpaceDN w:val="0"/>
              <w:spacing w:line="276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Ведущий </w:t>
            </w:r>
            <w:r w:rsidR="008D42AF">
              <w:rPr>
                <w:rFonts w:eastAsia="Calibri"/>
                <w:color w:val="000000"/>
                <w:sz w:val="24"/>
                <w:szCs w:val="24"/>
              </w:rPr>
              <w:t xml:space="preserve">специалист экономист Администрации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Краснопартизанск</w:t>
            </w:r>
            <w:r w:rsidR="008D42AF">
              <w:rPr>
                <w:rFonts w:eastAsia="Calibri"/>
                <w:color w:val="000000"/>
                <w:sz w:val="24"/>
                <w:szCs w:val="24"/>
              </w:rPr>
              <w:t>ого</w:t>
            </w:r>
            <w:proofErr w:type="spellEnd"/>
            <w:r w:rsidR="008D42AF">
              <w:rPr>
                <w:rFonts w:eastAsia="Calibri"/>
                <w:color w:val="000000"/>
                <w:sz w:val="24"/>
                <w:szCs w:val="24"/>
              </w:rPr>
              <w:t xml:space="preserve"> сельского поселения</w:t>
            </w:r>
            <w:r w:rsidR="008D42AF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8D42AF" w:rsidTr="008D42AF">
        <w:trPr>
          <w:trHeight w:val="13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AF" w:rsidRDefault="008D42AF" w:rsidP="002658B4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2658B4">
              <w:rPr>
                <w:sz w:val="24"/>
                <w:szCs w:val="24"/>
                <w:lang w:eastAsia="ru-RU"/>
              </w:rPr>
              <w:t>Вдовенко</w:t>
            </w:r>
          </w:p>
          <w:p w:rsidR="002658B4" w:rsidRDefault="002658B4" w:rsidP="002658B4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Елена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AF" w:rsidRDefault="002658B4" w:rsidP="002658B4">
            <w:pPr>
              <w:widowControl w:val="0"/>
              <w:suppressAutoHyphens w:val="0"/>
              <w:autoSpaceDN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Ведущий </w:t>
            </w:r>
            <w:r w:rsidR="008D42AF">
              <w:rPr>
                <w:sz w:val="24"/>
                <w:szCs w:val="24"/>
                <w:lang w:eastAsia="ru-RU"/>
              </w:rPr>
              <w:t xml:space="preserve"> специалист по общим вопросам 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Краснопартизанского</w:t>
            </w:r>
            <w:proofErr w:type="spellEnd"/>
            <w:r w:rsidR="008D42AF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D42AF" w:rsidTr="002658B4">
        <w:trPr>
          <w:trHeight w:val="10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B4" w:rsidRDefault="008D42AF" w:rsidP="002658B4">
            <w:pPr>
              <w:suppressAutoHyphens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2658B4">
              <w:rPr>
                <w:rFonts w:eastAsia="Calibri"/>
                <w:color w:val="000000"/>
                <w:sz w:val="24"/>
                <w:szCs w:val="24"/>
              </w:rPr>
              <w:t>Порохня</w:t>
            </w:r>
            <w:proofErr w:type="spellEnd"/>
            <w:r w:rsidR="002658B4">
              <w:rPr>
                <w:rFonts w:eastAsia="Calibri"/>
                <w:color w:val="000000"/>
                <w:sz w:val="24"/>
                <w:szCs w:val="24"/>
              </w:rPr>
              <w:t xml:space="preserve"> Лариса       </w:t>
            </w:r>
          </w:p>
          <w:p w:rsidR="008D42AF" w:rsidRDefault="002658B4" w:rsidP="002658B4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Владимировна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AF" w:rsidRDefault="002658B4" w:rsidP="002658B4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8D42AF">
              <w:rPr>
                <w:sz w:val="24"/>
                <w:szCs w:val="24"/>
                <w:lang w:eastAsia="ru-RU"/>
              </w:rPr>
              <w:t>едущий специалист по земельным и имуществ</w:t>
            </w:r>
            <w:r>
              <w:rPr>
                <w:sz w:val="24"/>
                <w:szCs w:val="24"/>
                <w:lang w:eastAsia="ru-RU"/>
              </w:rPr>
              <w:t xml:space="preserve">енным отношениям 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Краснопартизанс</w:t>
            </w:r>
            <w:r w:rsidR="008D42AF">
              <w:rPr>
                <w:sz w:val="24"/>
                <w:szCs w:val="24"/>
                <w:lang w:eastAsia="ru-RU"/>
              </w:rPr>
              <w:t>кого</w:t>
            </w:r>
            <w:proofErr w:type="spellEnd"/>
            <w:r w:rsidR="008D42AF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8D42AF" w:rsidRDefault="008D42AF" w:rsidP="008D42AF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16A82" w:rsidRDefault="00316A82"/>
    <w:sectPr w:rsidR="00316A82" w:rsidSect="002658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AF"/>
    <w:rsid w:val="002658B4"/>
    <w:rsid w:val="00316A82"/>
    <w:rsid w:val="008D42AF"/>
    <w:rsid w:val="0091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4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Обычный1"/>
    <w:rsid w:val="008D42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ostan">
    <w:name w:val="Postan"/>
    <w:basedOn w:val="a"/>
    <w:rsid w:val="008D42AF"/>
    <w:pPr>
      <w:suppressAutoHyphens w:val="0"/>
      <w:jc w:val="center"/>
    </w:pPr>
    <w:rPr>
      <w:b/>
      <w:smallCap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2A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6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4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Обычный1"/>
    <w:rsid w:val="008D42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ostan">
    <w:name w:val="Postan"/>
    <w:basedOn w:val="a"/>
    <w:rsid w:val="008D42AF"/>
    <w:pPr>
      <w:suppressAutoHyphens w:val="0"/>
      <w:jc w:val="center"/>
    </w:pPr>
    <w:rPr>
      <w:b/>
      <w:smallCap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2A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6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2022-03-03T12:23:00Z</cp:lastPrinted>
  <dcterms:created xsi:type="dcterms:W3CDTF">2022-03-03T11:56:00Z</dcterms:created>
  <dcterms:modified xsi:type="dcterms:W3CDTF">2022-03-03T12:24:00Z</dcterms:modified>
</cp:coreProperties>
</file>